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94" w:rsidRDefault="00AF0894" w:rsidP="00AF0894">
      <w:pPr>
        <w:spacing w:after="0" w:line="240" w:lineRule="auto"/>
        <w:jc w:val="center"/>
        <w:rPr>
          <w:rFonts w:cs="Arial"/>
          <w:color w:val="333333"/>
          <w:sz w:val="20"/>
          <w:szCs w:val="20"/>
          <w:lang w:val="en"/>
        </w:rPr>
      </w:pPr>
      <w:r>
        <w:rPr>
          <w:rFonts w:cs="Arial"/>
          <w:color w:val="333333"/>
          <w:sz w:val="20"/>
          <w:szCs w:val="20"/>
          <w:lang w:val="en"/>
        </w:rPr>
        <w:t>YMCA of Southwester Indiana</w:t>
      </w:r>
    </w:p>
    <w:p w:rsidR="00AF0894" w:rsidRPr="00AF0894" w:rsidRDefault="00AF0894" w:rsidP="00AF0894">
      <w:pPr>
        <w:spacing w:after="0" w:line="240" w:lineRule="auto"/>
        <w:jc w:val="center"/>
        <w:rPr>
          <w:rFonts w:cs="Arial"/>
          <w:color w:val="333333"/>
          <w:sz w:val="20"/>
          <w:szCs w:val="20"/>
          <w:u w:val="single"/>
          <w:lang w:val="en"/>
        </w:rPr>
      </w:pPr>
      <w:r w:rsidRPr="00AF0894">
        <w:rPr>
          <w:rFonts w:cs="Arial"/>
          <w:color w:val="333333"/>
          <w:sz w:val="20"/>
          <w:szCs w:val="20"/>
          <w:u w:val="single"/>
          <w:lang w:val="en"/>
        </w:rPr>
        <w:t xml:space="preserve">Internship </w:t>
      </w:r>
    </w:p>
    <w:p w:rsidR="00AF0894" w:rsidRDefault="00AF0894" w:rsidP="00AF0894">
      <w:pPr>
        <w:spacing w:after="0" w:line="240" w:lineRule="auto"/>
        <w:jc w:val="center"/>
        <w:rPr>
          <w:rFonts w:cs="Arial"/>
          <w:color w:val="333333"/>
          <w:sz w:val="20"/>
          <w:szCs w:val="20"/>
          <w:lang w:val="en"/>
        </w:rPr>
      </w:pPr>
    </w:p>
    <w:p w:rsidR="005C2BC4" w:rsidRDefault="00AF0894">
      <w:r>
        <w:rPr>
          <w:rFonts w:cs="Arial"/>
          <w:color w:val="333333"/>
          <w:sz w:val="20"/>
          <w:szCs w:val="20"/>
          <w:lang w:val="en"/>
        </w:rPr>
        <w:t>Interns will work in all aspects of sports department including operations, league coaching, developing promotional materials, inputting data, department maintenance, and other managerial functions as determined by the supervisor. Interns will also</w:t>
      </w:r>
      <w:bookmarkStart w:id="0" w:name="_GoBack"/>
      <w:bookmarkEnd w:id="0"/>
      <w:r>
        <w:rPr>
          <w:rFonts w:cs="Arial"/>
          <w:color w:val="333333"/>
          <w:sz w:val="20"/>
          <w:szCs w:val="20"/>
          <w:lang w:val="en"/>
        </w:rPr>
        <w:t xml:space="preserve"> attend staff mee</w:t>
      </w:r>
      <w:r>
        <w:rPr>
          <w:rFonts w:cs="Arial"/>
          <w:color w:val="333333"/>
          <w:sz w:val="20"/>
          <w:szCs w:val="20"/>
          <w:lang w:val="en"/>
        </w:rPr>
        <w:t xml:space="preserve">tings. To apply please contact </w:t>
      </w:r>
      <w:r>
        <w:rPr>
          <w:rFonts w:cs="Arial"/>
          <w:color w:val="333333"/>
          <w:sz w:val="20"/>
          <w:szCs w:val="20"/>
          <w:lang w:val="en"/>
        </w:rPr>
        <w:t xml:space="preserve">Troy </w:t>
      </w:r>
      <w:proofErr w:type="spellStart"/>
      <w:r>
        <w:rPr>
          <w:rFonts w:cs="Arial"/>
          <w:color w:val="333333"/>
          <w:sz w:val="20"/>
          <w:szCs w:val="20"/>
          <w:lang w:val="en"/>
        </w:rPr>
        <w:t>Sowders</w:t>
      </w:r>
      <w:proofErr w:type="spellEnd"/>
      <w:r>
        <w:rPr>
          <w:rFonts w:cs="Arial"/>
          <w:color w:val="333333"/>
          <w:sz w:val="20"/>
          <w:szCs w:val="20"/>
          <w:lang w:val="en"/>
        </w:rPr>
        <w:t xml:space="preserve">, Senior Sports Program Director at </w:t>
      </w:r>
      <w:hyperlink r:id="rId4" w:history="1">
        <w:r>
          <w:rPr>
            <w:rStyle w:val="Hyperlink"/>
            <w:rFonts w:cs="Arial"/>
            <w:sz w:val="20"/>
            <w:szCs w:val="20"/>
            <w:lang w:val="en"/>
          </w:rPr>
          <w:t>www.ymcaswin.org</w:t>
        </w:r>
      </w:hyperlink>
      <w:r>
        <w:rPr>
          <w:rFonts w:cs="Arial"/>
          <w:color w:val="333333"/>
          <w:sz w:val="20"/>
          <w:szCs w:val="20"/>
          <w:lang w:val="en"/>
        </w:rPr>
        <w:t>. In the email express an interest in the internship, provide your sports background, and availability.  </w:t>
      </w:r>
    </w:p>
    <w:sectPr w:rsidR="005C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94"/>
    <w:rsid w:val="005C2BC4"/>
    <w:rsid w:val="00AF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50617-9F54-4BF4-9171-43DE075A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894"/>
    <w:rPr>
      <w:strike w:val="0"/>
      <w:dstrike w:val="0"/>
      <w:color w:val="00285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mcasw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Glenna</dc:creator>
  <cp:keywords/>
  <dc:description/>
  <cp:lastModifiedBy>Bower, Glenna</cp:lastModifiedBy>
  <cp:revision>1</cp:revision>
  <dcterms:created xsi:type="dcterms:W3CDTF">2016-01-28T00:49:00Z</dcterms:created>
  <dcterms:modified xsi:type="dcterms:W3CDTF">2016-01-28T00:50:00Z</dcterms:modified>
</cp:coreProperties>
</file>